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C4" w:rsidRPr="00ED5FC4" w:rsidRDefault="00ED5FC4" w:rsidP="00ED5F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5FC4">
        <w:rPr>
          <w:rFonts w:ascii="Times New Roman" w:hAnsi="Times New Roman" w:cs="Times New Roman"/>
          <w:sz w:val="28"/>
          <w:szCs w:val="28"/>
        </w:rPr>
        <w:t>Сообщение</w:t>
      </w:r>
    </w:p>
    <w:p w:rsidR="00B81403" w:rsidRDefault="00ED5FC4" w:rsidP="00ED5F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5FC4">
        <w:rPr>
          <w:rFonts w:ascii="Times New Roman" w:hAnsi="Times New Roman" w:cs="Times New Roman"/>
          <w:sz w:val="28"/>
          <w:szCs w:val="28"/>
        </w:rPr>
        <w:t>о проведении общего собрания участников долевой собственн</w:t>
      </w:r>
      <w:r>
        <w:rPr>
          <w:rFonts w:ascii="Times New Roman" w:hAnsi="Times New Roman" w:cs="Times New Roman"/>
          <w:sz w:val="28"/>
          <w:szCs w:val="28"/>
        </w:rPr>
        <w:t>ости</w:t>
      </w:r>
    </w:p>
    <w:p w:rsidR="00ED5FC4" w:rsidRDefault="00ED5FC4" w:rsidP="00ED5F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FC4" w:rsidRDefault="00ED5FC4" w:rsidP="00ED5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BD3" w:rsidRDefault="00ED5FC4" w:rsidP="0034652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порядке, предусмотренном ст. 14.1  Федерального закона от 24.07.2002 года № 101 ФЗ «Об обороте земель сельскохозяйственного назначения» администрация Южненского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извещает участников общей долевой собственности на земельный участок  из земель сельскохозяйственного назначения с кадастровым номером 23:39:0901006:479  общей площадью 9271 кв.м. </w:t>
      </w:r>
      <w:r w:rsidR="00C85BD3">
        <w:rPr>
          <w:rFonts w:ascii="Times New Roman" w:hAnsi="Times New Roman" w:cs="Times New Roman"/>
          <w:sz w:val="28"/>
          <w:szCs w:val="28"/>
        </w:rPr>
        <w:t>(входящий в состав Е</w:t>
      </w:r>
      <w:r>
        <w:rPr>
          <w:rFonts w:ascii="Times New Roman" w:hAnsi="Times New Roman" w:cs="Times New Roman"/>
          <w:sz w:val="28"/>
          <w:szCs w:val="28"/>
        </w:rPr>
        <w:t xml:space="preserve">диного землепользования КН </w:t>
      </w:r>
      <w:r w:rsidR="00C85BD3" w:rsidRPr="00C85BD3">
        <w:rPr>
          <w:rFonts w:ascii="Times New Roman" w:hAnsi="Times New Roman" w:cs="Times New Roman"/>
          <w:sz w:val="28"/>
          <w:szCs w:val="28"/>
        </w:rPr>
        <w:t>23:39:0000000:287</w:t>
      </w:r>
      <w:r w:rsidR="00C85BD3">
        <w:rPr>
          <w:rFonts w:ascii="Times New Roman" w:hAnsi="Times New Roman" w:cs="Times New Roman"/>
          <w:sz w:val="28"/>
          <w:szCs w:val="28"/>
        </w:rPr>
        <w:t>), расположенного по адресу</w:t>
      </w:r>
      <w:proofErr w:type="gramEnd"/>
      <w:r w:rsidR="00C85BD3">
        <w:rPr>
          <w:rFonts w:ascii="Times New Roman" w:hAnsi="Times New Roman" w:cs="Times New Roman"/>
          <w:sz w:val="28"/>
          <w:szCs w:val="28"/>
        </w:rPr>
        <w:t>: местоположение установлено относительно ориентира, расположенного в границах земельного участка. Почтовый адрес ориентира: Краснодарский край, Белореченский р-н, с/</w:t>
      </w:r>
      <w:proofErr w:type="spellStart"/>
      <w:proofErr w:type="gramStart"/>
      <w:r w:rsidR="00C85BD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85BD3">
        <w:rPr>
          <w:rFonts w:ascii="Times New Roman" w:hAnsi="Times New Roman" w:cs="Times New Roman"/>
          <w:sz w:val="28"/>
          <w:szCs w:val="28"/>
        </w:rPr>
        <w:t xml:space="preserve"> Южненское, Земли бывшего совхоза «Южный» о проведении общего собрания участников общей долевой собственности </w:t>
      </w:r>
      <w:r w:rsidR="00346525" w:rsidRPr="00346525">
        <w:rPr>
          <w:rFonts w:ascii="Times New Roman" w:hAnsi="Times New Roman" w:cs="Times New Roman"/>
          <w:b/>
          <w:sz w:val="28"/>
          <w:szCs w:val="28"/>
        </w:rPr>
        <w:t>20 ноября</w:t>
      </w:r>
      <w:r w:rsidR="00C85BD3" w:rsidRPr="00346525">
        <w:rPr>
          <w:rFonts w:ascii="Times New Roman" w:hAnsi="Times New Roman" w:cs="Times New Roman"/>
          <w:b/>
          <w:sz w:val="28"/>
          <w:szCs w:val="28"/>
        </w:rPr>
        <w:t xml:space="preserve"> 2024 года в 1</w:t>
      </w:r>
      <w:r w:rsidR="00346525" w:rsidRPr="00346525">
        <w:rPr>
          <w:rFonts w:ascii="Times New Roman" w:hAnsi="Times New Roman" w:cs="Times New Roman"/>
          <w:b/>
          <w:sz w:val="28"/>
          <w:szCs w:val="28"/>
        </w:rPr>
        <w:t>5</w:t>
      </w:r>
      <w:r w:rsidR="00C85BD3" w:rsidRPr="00346525">
        <w:rPr>
          <w:rFonts w:ascii="Times New Roman" w:hAnsi="Times New Roman" w:cs="Times New Roman"/>
          <w:b/>
          <w:sz w:val="28"/>
          <w:szCs w:val="28"/>
        </w:rPr>
        <w:t>.00</w:t>
      </w:r>
      <w:r w:rsidR="00346525" w:rsidRPr="00346525">
        <w:rPr>
          <w:rFonts w:ascii="Times New Roman" w:hAnsi="Times New Roman" w:cs="Times New Roman"/>
          <w:b/>
          <w:sz w:val="28"/>
          <w:szCs w:val="28"/>
        </w:rPr>
        <w:t xml:space="preserve"> час.</w:t>
      </w:r>
      <w:r w:rsidR="00C85BD3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C85BD3">
        <w:rPr>
          <w:rFonts w:ascii="Times New Roman" w:hAnsi="Times New Roman" w:cs="Times New Roman"/>
          <w:sz w:val="28"/>
          <w:szCs w:val="28"/>
        </w:rPr>
        <w:t>Краснодарский край, Белореченский район, п. Южный, ул. Центральная, 26, актовый зал, 2-й этаж.</w:t>
      </w:r>
      <w:proofErr w:type="gramEnd"/>
    </w:p>
    <w:p w:rsidR="00C85BD3" w:rsidRDefault="00C85BD3" w:rsidP="00346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Форма проведения собрания – очная (совместное присутствие собственников земельных долей)</w:t>
      </w:r>
    </w:p>
    <w:p w:rsidR="00C85BD3" w:rsidRDefault="00C85BD3" w:rsidP="00346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5FC4" w:rsidRDefault="00C85BD3" w:rsidP="00E419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BD3">
        <w:rPr>
          <w:rFonts w:ascii="Times New Roman" w:hAnsi="Times New Roman" w:cs="Times New Roman"/>
          <w:b/>
          <w:sz w:val="28"/>
          <w:szCs w:val="28"/>
        </w:rPr>
        <w:t>ПОВЕСТКА ДНЯ ОБЩЕГО СОБРАНИЯ:</w:t>
      </w:r>
    </w:p>
    <w:p w:rsidR="00C85BD3" w:rsidRDefault="00C85BD3" w:rsidP="003465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C85BD3" w:rsidRDefault="00C85BD3" w:rsidP="003465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решение о лице, уполномоченном от имени участников долевой собственности без доверенности подавать </w:t>
      </w:r>
      <w:r w:rsidR="003465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уполномоченные органы заявления об исправлении реестровой (кадастровой) ошибки в отношении земельного участка с кадастровым номером  23:39:0901006:479  общей площадью 9271 кв.м., в том числе об объеме и сроках таких полномочий.</w:t>
      </w:r>
    </w:p>
    <w:p w:rsidR="00C85BD3" w:rsidRDefault="00524636" w:rsidP="003465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документами по вопросам, вынесенным на обсуждение</w:t>
      </w:r>
      <w:r w:rsidR="00346525">
        <w:rPr>
          <w:rFonts w:ascii="Times New Roman" w:hAnsi="Times New Roman" w:cs="Times New Roman"/>
          <w:sz w:val="28"/>
          <w:szCs w:val="28"/>
        </w:rPr>
        <w:t xml:space="preserve"> общего собрания можно в течение </w:t>
      </w:r>
      <w:r w:rsidR="00745DDB">
        <w:rPr>
          <w:rFonts w:ascii="Times New Roman" w:hAnsi="Times New Roman" w:cs="Times New Roman"/>
          <w:sz w:val="28"/>
          <w:szCs w:val="28"/>
        </w:rPr>
        <w:t xml:space="preserve">40 календарных дней со дня опубликования настоящего сообщения в рабочие дни: понедельник-четверг с 8.00 по 16.00, в пятницу с 8.00 до 15.00 (перерыв с 12.00-13.00) по адресу: Краснодарский </w:t>
      </w:r>
      <w:r w:rsidR="008C052B">
        <w:rPr>
          <w:rFonts w:ascii="Times New Roman" w:hAnsi="Times New Roman" w:cs="Times New Roman"/>
          <w:sz w:val="28"/>
          <w:szCs w:val="28"/>
        </w:rPr>
        <w:t xml:space="preserve">край, Белореченский район, п. Южный, ул. </w:t>
      </w:r>
      <w:proofErr w:type="gramStart"/>
      <w:r w:rsidR="008C052B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8C052B">
        <w:rPr>
          <w:rFonts w:ascii="Times New Roman" w:hAnsi="Times New Roman" w:cs="Times New Roman"/>
          <w:sz w:val="28"/>
          <w:szCs w:val="28"/>
        </w:rPr>
        <w:t xml:space="preserve">, 26, </w:t>
      </w:r>
      <w:proofErr w:type="spellStart"/>
      <w:r w:rsidR="008C052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C052B">
        <w:rPr>
          <w:rFonts w:ascii="Times New Roman" w:hAnsi="Times New Roman" w:cs="Times New Roman"/>
          <w:sz w:val="28"/>
          <w:szCs w:val="28"/>
        </w:rPr>
        <w:t>. 5, тел. 8 (86155) 3-83-67.</w:t>
      </w:r>
    </w:p>
    <w:p w:rsidR="008C052B" w:rsidRDefault="008C052B" w:rsidP="003465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</w:t>
      </w:r>
      <w:r w:rsidR="00346525">
        <w:rPr>
          <w:rFonts w:ascii="Times New Roman" w:hAnsi="Times New Roman" w:cs="Times New Roman"/>
          <w:sz w:val="28"/>
          <w:szCs w:val="28"/>
        </w:rPr>
        <w:t>20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с 1</w:t>
      </w:r>
      <w:r w:rsidR="003465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3465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Краснодарский край, Белореченский район, п. Южный, ул. Центральная, 26, актовый зал, 2-й этаж.</w:t>
      </w:r>
      <w:proofErr w:type="gramEnd"/>
    </w:p>
    <w:p w:rsidR="008C052B" w:rsidRDefault="008C052B" w:rsidP="003465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регистрации и участия в собрании необходимо иметь при себе документы, удостоверяющие право на земельную долю, а так же документы, удостоверяющие личность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представителя-документы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 полномочия).</w:t>
      </w:r>
      <w:bookmarkStart w:id="0" w:name="_GoBack"/>
      <w:bookmarkEnd w:id="0"/>
    </w:p>
    <w:p w:rsidR="008C052B" w:rsidRPr="00C85BD3" w:rsidRDefault="008C052B" w:rsidP="003465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C052B" w:rsidRPr="00C85BD3" w:rsidSect="002C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5D5F"/>
    <w:multiLevelType w:val="hybridMultilevel"/>
    <w:tmpl w:val="F70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7C47AB"/>
    <w:rsid w:val="002C2FB3"/>
    <w:rsid w:val="00304522"/>
    <w:rsid w:val="00346525"/>
    <w:rsid w:val="00524636"/>
    <w:rsid w:val="00745DDB"/>
    <w:rsid w:val="007C47AB"/>
    <w:rsid w:val="008C052B"/>
    <w:rsid w:val="00B81403"/>
    <w:rsid w:val="00C85BD3"/>
    <w:rsid w:val="00E419F8"/>
    <w:rsid w:val="00ED5FC4"/>
    <w:rsid w:val="00FF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F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2024-10-03T10:44:00Z</dcterms:created>
  <dcterms:modified xsi:type="dcterms:W3CDTF">2024-10-03T10:46:00Z</dcterms:modified>
</cp:coreProperties>
</file>